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71" w:rsidRDefault="00EB1D71" w:rsidP="00604DD7">
      <w:pPr>
        <w:jc w:val="center"/>
        <w:rPr>
          <w:b/>
        </w:rPr>
      </w:pPr>
    </w:p>
    <w:p w:rsidR="00EB1D71" w:rsidRPr="00282A05" w:rsidRDefault="00F25551" w:rsidP="00604DD7">
      <w:pPr>
        <w:jc w:val="center"/>
        <w:rPr>
          <w:b/>
          <w:sz w:val="28"/>
          <w:szCs w:val="26"/>
        </w:rPr>
      </w:pPr>
      <w:bookmarkStart w:id="0" w:name="_GoBack"/>
      <w:r w:rsidRPr="00282A05">
        <w:rPr>
          <w:b/>
          <w:sz w:val="28"/>
          <w:szCs w:val="26"/>
        </w:rPr>
        <w:t>Sevgilinize Unutulmaz Bir Hediye Mücevher Fırsat Günleri’nde</w:t>
      </w:r>
      <w:bookmarkEnd w:id="0"/>
    </w:p>
    <w:p w:rsidR="00282A05" w:rsidRPr="00282A05" w:rsidRDefault="00282A05" w:rsidP="00282A05">
      <w:pPr>
        <w:jc w:val="center"/>
        <w:rPr>
          <w:b/>
          <w:sz w:val="24"/>
        </w:rPr>
      </w:pPr>
      <w:r w:rsidRPr="00282A05">
        <w:rPr>
          <w:b/>
          <w:sz w:val="24"/>
        </w:rPr>
        <w:t xml:space="preserve">Sevgililer Günü’nde en sevdiklerinize unutamayacağı bir hediye almaya ne dersiniz? Her yaşam biçimine ve stile uygun tasarımların yer aldığı Mücevher Fırsat Günleri,  sonsuz sevginizi anlatmak için </w:t>
      </w:r>
      <w:r w:rsidR="00D17EF3">
        <w:rPr>
          <w:b/>
          <w:sz w:val="24"/>
        </w:rPr>
        <w:t xml:space="preserve">yüzde 70’e varan indirimlerle </w:t>
      </w:r>
      <w:r w:rsidRPr="00282A05">
        <w:rPr>
          <w:b/>
          <w:sz w:val="24"/>
        </w:rPr>
        <w:t>binlerce ışıltılı seçenek sunuyor.</w:t>
      </w:r>
    </w:p>
    <w:p w:rsidR="00282A05" w:rsidRPr="00282A05" w:rsidRDefault="00282A05" w:rsidP="003E5F79">
      <w:pPr>
        <w:jc w:val="both"/>
        <w:rPr>
          <w:sz w:val="24"/>
        </w:rPr>
      </w:pPr>
      <w:r w:rsidRPr="00282A05">
        <w:rPr>
          <w:sz w:val="24"/>
        </w:rPr>
        <w:t>En özel anları kutlanmaya değer kılan Mücevher Fırsat Günleri, Sevgililer Günü’ne özel hazırladığı etkinlik ile hem sizi hem de sevdiklerinizi mutlu edecek.</w:t>
      </w:r>
    </w:p>
    <w:p w:rsidR="00282A05" w:rsidRDefault="00E41A34" w:rsidP="003E5F79">
      <w:pPr>
        <w:jc w:val="both"/>
        <w:rPr>
          <w:sz w:val="24"/>
        </w:rPr>
      </w:pPr>
      <w:r w:rsidRPr="00282A05">
        <w:rPr>
          <w:sz w:val="24"/>
        </w:rPr>
        <w:t>Sereks Fuarcılık tarafından her yıl düzenlenen ve gelenekselleşen M</w:t>
      </w:r>
      <w:r w:rsidR="00282A05">
        <w:rPr>
          <w:sz w:val="24"/>
        </w:rPr>
        <w:t>ücevher Fırsat Günleri, bu kez S</w:t>
      </w:r>
      <w:r w:rsidRPr="00282A05">
        <w:rPr>
          <w:sz w:val="24"/>
        </w:rPr>
        <w:t>evgililer</w:t>
      </w:r>
      <w:r w:rsidR="00282A05">
        <w:rPr>
          <w:sz w:val="24"/>
        </w:rPr>
        <w:t xml:space="preserve"> Günü</w:t>
      </w:r>
      <w:r w:rsidRPr="00282A05">
        <w:rPr>
          <w:sz w:val="24"/>
        </w:rPr>
        <w:t xml:space="preserve"> için düzenleniyor. 0</w:t>
      </w:r>
      <w:r w:rsidR="00282A05">
        <w:rPr>
          <w:sz w:val="24"/>
        </w:rPr>
        <w:t>9</w:t>
      </w:r>
      <w:r w:rsidR="00876F9B" w:rsidRPr="00282A05">
        <w:rPr>
          <w:sz w:val="24"/>
        </w:rPr>
        <w:t>-</w:t>
      </w:r>
      <w:r w:rsidRPr="00282A05">
        <w:rPr>
          <w:sz w:val="24"/>
        </w:rPr>
        <w:t>1</w:t>
      </w:r>
      <w:r w:rsidR="00282A05">
        <w:rPr>
          <w:sz w:val="24"/>
        </w:rPr>
        <w:t>4</w:t>
      </w:r>
      <w:r w:rsidR="00876F9B" w:rsidRPr="00282A05">
        <w:rPr>
          <w:sz w:val="24"/>
        </w:rPr>
        <w:t xml:space="preserve"> </w:t>
      </w:r>
      <w:r w:rsidRPr="00282A05">
        <w:rPr>
          <w:sz w:val="24"/>
        </w:rPr>
        <w:t>Şubat</w:t>
      </w:r>
      <w:r w:rsidR="00876F9B" w:rsidRPr="00282A05">
        <w:rPr>
          <w:sz w:val="24"/>
        </w:rPr>
        <w:t xml:space="preserve"> 201</w:t>
      </w:r>
      <w:r w:rsidR="00282A05">
        <w:rPr>
          <w:sz w:val="24"/>
        </w:rPr>
        <w:t>6</w:t>
      </w:r>
      <w:r w:rsidR="00876F9B" w:rsidRPr="00282A05">
        <w:rPr>
          <w:sz w:val="24"/>
        </w:rPr>
        <w:t xml:space="preserve"> tarihlerinde </w:t>
      </w:r>
      <w:r w:rsidRPr="00282A05">
        <w:rPr>
          <w:sz w:val="24"/>
        </w:rPr>
        <w:t>Harbiye Askeri Müze’de</w:t>
      </w:r>
      <w:r w:rsidR="00876F9B" w:rsidRPr="00282A05">
        <w:rPr>
          <w:sz w:val="24"/>
        </w:rPr>
        <w:t xml:space="preserve"> </w:t>
      </w:r>
      <w:r w:rsidR="007161A2" w:rsidRPr="00282A05">
        <w:rPr>
          <w:sz w:val="24"/>
        </w:rPr>
        <w:t>gerçekleşe</w:t>
      </w:r>
      <w:r w:rsidRPr="00282A05">
        <w:rPr>
          <w:sz w:val="24"/>
        </w:rPr>
        <w:t xml:space="preserve">cek </w:t>
      </w:r>
      <w:r w:rsidR="00876F9B" w:rsidRPr="00282A05">
        <w:rPr>
          <w:sz w:val="24"/>
        </w:rPr>
        <w:t xml:space="preserve">Mücevher Fırsat Günleri, yaklaşmakta olan </w:t>
      </w:r>
      <w:r w:rsidRPr="00282A05">
        <w:rPr>
          <w:sz w:val="24"/>
        </w:rPr>
        <w:t>Sevgililer Günü</w:t>
      </w:r>
      <w:r w:rsidR="00876F9B" w:rsidRPr="00282A05">
        <w:rPr>
          <w:sz w:val="24"/>
        </w:rPr>
        <w:t xml:space="preserve"> için büyük fırsatlarda dolu. </w:t>
      </w:r>
      <w:r w:rsidRPr="00282A05">
        <w:rPr>
          <w:sz w:val="24"/>
        </w:rPr>
        <w:t xml:space="preserve">Hem bütçeme uygun hem de şık bir mücevher alsam iyi olur diyenlerdenseniz Mücevher Fırsat Günleri tam size göre. Etkinlik kapsamında </w:t>
      </w:r>
      <w:r w:rsidR="003E5F79" w:rsidRPr="00282A05">
        <w:rPr>
          <w:sz w:val="24"/>
        </w:rPr>
        <w:t xml:space="preserve">her bütçeye ve her zevke </w:t>
      </w:r>
      <w:r w:rsidRPr="00282A05">
        <w:rPr>
          <w:sz w:val="24"/>
        </w:rPr>
        <w:t xml:space="preserve">uygun tek taş yüzükler, kolyeler </w:t>
      </w:r>
      <w:r w:rsidR="00DD6021" w:rsidRPr="00282A05">
        <w:rPr>
          <w:sz w:val="24"/>
        </w:rPr>
        <w:t xml:space="preserve">ve </w:t>
      </w:r>
      <w:r w:rsidRPr="00282A05">
        <w:rPr>
          <w:sz w:val="24"/>
        </w:rPr>
        <w:t>küpeler</w:t>
      </w:r>
      <w:r w:rsidR="00F67C77" w:rsidRPr="00282A05">
        <w:rPr>
          <w:sz w:val="24"/>
        </w:rPr>
        <w:t xml:space="preserve"> </w:t>
      </w:r>
      <w:r w:rsidRPr="00282A05">
        <w:rPr>
          <w:sz w:val="24"/>
        </w:rPr>
        <w:t>bulmak mümkün. </w:t>
      </w:r>
    </w:p>
    <w:p w:rsidR="00876F9B" w:rsidRDefault="003E5F79" w:rsidP="003E5F79">
      <w:pPr>
        <w:jc w:val="both"/>
        <w:rPr>
          <w:sz w:val="24"/>
        </w:rPr>
      </w:pPr>
      <w:r w:rsidRPr="00D17EF3">
        <w:rPr>
          <w:sz w:val="24"/>
        </w:rPr>
        <w:t>Üretici firmaların sezon sonu stokları</w:t>
      </w:r>
      <w:r w:rsidR="00D17EF3">
        <w:rPr>
          <w:sz w:val="24"/>
        </w:rPr>
        <w:t xml:space="preserve">nı ve ihraç fazlası ürünlerini yüzde </w:t>
      </w:r>
      <w:r w:rsidRPr="00D17EF3">
        <w:rPr>
          <w:sz w:val="24"/>
        </w:rPr>
        <w:t>70’e varan indirimlerle, garantili ve sertifikalı satacağı Mücevher Fırsat Günleri</w:t>
      </w:r>
      <w:r w:rsidR="00D75DEB" w:rsidRPr="00D17EF3">
        <w:rPr>
          <w:sz w:val="24"/>
        </w:rPr>
        <w:t xml:space="preserve">, </w:t>
      </w:r>
      <w:r w:rsidR="00F67C77" w:rsidRPr="00D17EF3">
        <w:rPr>
          <w:sz w:val="24"/>
        </w:rPr>
        <w:t>1</w:t>
      </w:r>
      <w:r w:rsidR="00553177">
        <w:rPr>
          <w:sz w:val="24"/>
        </w:rPr>
        <w:t>0</w:t>
      </w:r>
      <w:r w:rsidR="00F67C77" w:rsidRPr="00D17EF3">
        <w:rPr>
          <w:sz w:val="24"/>
        </w:rPr>
        <w:t>:</w:t>
      </w:r>
      <w:r w:rsidR="00553177">
        <w:rPr>
          <w:sz w:val="24"/>
        </w:rPr>
        <w:t>3</w:t>
      </w:r>
      <w:r w:rsidR="00F67C77" w:rsidRPr="00D17EF3">
        <w:rPr>
          <w:sz w:val="24"/>
        </w:rPr>
        <w:t>0 – 2</w:t>
      </w:r>
      <w:r w:rsidR="00553177">
        <w:rPr>
          <w:sz w:val="24"/>
        </w:rPr>
        <w:t>0</w:t>
      </w:r>
      <w:r w:rsidR="00F67C77" w:rsidRPr="00D17EF3">
        <w:rPr>
          <w:sz w:val="24"/>
        </w:rPr>
        <w:t>:00 saatleri arasında g</w:t>
      </w:r>
      <w:r w:rsidR="00D75DEB" w:rsidRPr="00D17EF3">
        <w:rPr>
          <w:sz w:val="24"/>
        </w:rPr>
        <w:t>irişler ücretsiz olarak ziyaret edilebilecek.</w:t>
      </w:r>
    </w:p>
    <w:p w:rsidR="00D17EF3" w:rsidRPr="00D17EF3" w:rsidRDefault="00D17EF3" w:rsidP="003E5F79">
      <w:pPr>
        <w:jc w:val="both"/>
        <w:rPr>
          <w:sz w:val="24"/>
        </w:rPr>
      </w:pPr>
      <w:r w:rsidRPr="00D17EF3">
        <w:rPr>
          <w:sz w:val="24"/>
        </w:rPr>
        <w:t xml:space="preserve">Işıltısıyla tüm dikkatleri üzerine çeken binlerce üründen birini </w:t>
      </w:r>
      <w:r>
        <w:rPr>
          <w:sz w:val="24"/>
        </w:rPr>
        <w:t>sevdiklerinize</w:t>
      </w:r>
      <w:r w:rsidRPr="00D17EF3">
        <w:rPr>
          <w:sz w:val="24"/>
        </w:rPr>
        <w:t xml:space="preserve"> hediye ederek ona unutamayacağı bir </w:t>
      </w:r>
      <w:r>
        <w:rPr>
          <w:sz w:val="24"/>
        </w:rPr>
        <w:t>Sevgililer</w:t>
      </w:r>
      <w:r w:rsidRPr="00D17EF3">
        <w:rPr>
          <w:sz w:val="24"/>
        </w:rPr>
        <w:t xml:space="preserve"> Günü yaşatmak için </w:t>
      </w:r>
      <w:r>
        <w:rPr>
          <w:sz w:val="24"/>
        </w:rPr>
        <w:t xml:space="preserve">Mücevher Fırsat Günleri’ne </w:t>
      </w:r>
      <w:r w:rsidRPr="00D17EF3">
        <w:rPr>
          <w:sz w:val="24"/>
        </w:rPr>
        <w:t>uğramanız yeterli.</w:t>
      </w:r>
    </w:p>
    <w:p w:rsidR="00D17EF3" w:rsidRDefault="00D17EF3" w:rsidP="00D17EF3">
      <w:pPr>
        <w:spacing w:after="0"/>
        <w:jc w:val="center"/>
        <w:rPr>
          <w:b/>
          <w:u w:val="single"/>
        </w:rPr>
      </w:pPr>
    </w:p>
    <w:p w:rsidR="003E5F79" w:rsidRPr="00D17EF3" w:rsidRDefault="00D17EF3" w:rsidP="00D17EF3">
      <w:pPr>
        <w:spacing w:after="0"/>
        <w:jc w:val="center"/>
        <w:rPr>
          <w:b/>
          <w:u w:val="single"/>
        </w:rPr>
      </w:pPr>
      <w:r w:rsidRPr="00D17EF3">
        <w:rPr>
          <w:b/>
          <w:u w:val="single"/>
        </w:rPr>
        <w:t>BİLGİ İÇİN:</w:t>
      </w:r>
    </w:p>
    <w:p w:rsidR="00D17EF3" w:rsidRPr="00D17EF3" w:rsidRDefault="00D17EF3" w:rsidP="00D17EF3">
      <w:pPr>
        <w:spacing w:after="0"/>
        <w:jc w:val="center"/>
        <w:rPr>
          <w:b/>
        </w:rPr>
      </w:pPr>
      <w:r w:rsidRPr="00D17EF3">
        <w:rPr>
          <w:b/>
        </w:rPr>
        <w:t>HİLAL OVA</w:t>
      </w:r>
    </w:p>
    <w:p w:rsidR="00D17EF3" w:rsidRPr="00D17EF3" w:rsidRDefault="00D17EF3" w:rsidP="00D17EF3">
      <w:pPr>
        <w:spacing w:after="0"/>
        <w:jc w:val="center"/>
        <w:rPr>
          <w:b/>
        </w:rPr>
      </w:pPr>
      <w:r w:rsidRPr="00D17EF3">
        <w:rPr>
          <w:b/>
        </w:rPr>
        <w:t>0541.940 33 09</w:t>
      </w:r>
    </w:p>
    <w:sectPr w:rsidR="00D17EF3" w:rsidRPr="00D17EF3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DD7"/>
    <w:rsid w:val="00043F52"/>
    <w:rsid w:val="00097AC1"/>
    <w:rsid w:val="000A5A89"/>
    <w:rsid w:val="00110911"/>
    <w:rsid w:val="002813F9"/>
    <w:rsid w:val="00282A05"/>
    <w:rsid w:val="003117B5"/>
    <w:rsid w:val="00340FC5"/>
    <w:rsid w:val="00341155"/>
    <w:rsid w:val="00344A9A"/>
    <w:rsid w:val="003E5F79"/>
    <w:rsid w:val="003F14C8"/>
    <w:rsid w:val="00480AB5"/>
    <w:rsid w:val="004820C6"/>
    <w:rsid w:val="00534FC0"/>
    <w:rsid w:val="00553177"/>
    <w:rsid w:val="00604DD7"/>
    <w:rsid w:val="007161A2"/>
    <w:rsid w:val="00771102"/>
    <w:rsid w:val="007A5B9E"/>
    <w:rsid w:val="007B621A"/>
    <w:rsid w:val="00876F9B"/>
    <w:rsid w:val="008C62AB"/>
    <w:rsid w:val="008F1FCA"/>
    <w:rsid w:val="00957688"/>
    <w:rsid w:val="00A12DC1"/>
    <w:rsid w:val="00B9521C"/>
    <w:rsid w:val="00C349E9"/>
    <w:rsid w:val="00C43078"/>
    <w:rsid w:val="00D17EF3"/>
    <w:rsid w:val="00D755D6"/>
    <w:rsid w:val="00D75DEB"/>
    <w:rsid w:val="00DD6021"/>
    <w:rsid w:val="00DF43AE"/>
    <w:rsid w:val="00E41A34"/>
    <w:rsid w:val="00E83195"/>
    <w:rsid w:val="00E95E2F"/>
    <w:rsid w:val="00EB1D71"/>
    <w:rsid w:val="00ED6A07"/>
    <w:rsid w:val="00F25551"/>
    <w:rsid w:val="00F42CFA"/>
    <w:rsid w:val="00F45EFE"/>
    <w:rsid w:val="00F67C77"/>
    <w:rsid w:val="00FF032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1ACC-5CDA-49B6-8019-C3EA5C2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C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5F7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 CELEP</cp:lastModifiedBy>
  <cp:revision>19</cp:revision>
  <dcterms:created xsi:type="dcterms:W3CDTF">2013-12-05T12:35:00Z</dcterms:created>
  <dcterms:modified xsi:type="dcterms:W3CDTF">2016-02-04T07:31:00Z</dcterms:modified>
</cp:coreProperties>
</file>